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1620"/>
        <w:gridCol w:w="4984"/>
      </w:tblGrid>
      <w:tr w:rsidR="00B36CDD" w:rsidTr="00B36CDD"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36CDD" w:rsidRDefault="00B36CD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    </w:t>
            </w:r>
          </w:p>
          <w:p w:rsidR="00B36CDD" w:rsidRDefault="00B36CDD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B36CDD" w:rsidRDefault="00B36CD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Шаран районы  Муниципаль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B36CDD" w:rsidRDefault="00B36CD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B36CDD" w:rsidRDefault="00B36CDD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</w:t>
            </w:r>
          </w:p>
          <w:p w:rsidR="00B36CDD" w:rsidRDefault="00B36CDD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6CDD" w:rsidRDefault="00B36C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>
              <w:rPr>
                <w:rFonts w:ascii="Arial New Bash" w:eastAsia="Times New Roman" w:hAnsi="Arial New Bash" w:cs="Times New Roman"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CDD" w:rsidRDefault="00B36CD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36CDD" w:rsidRDefault="00B36CDD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B36CDD" w:rsidRDefault="00B36CD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Администрация сельского поселения      Нижнеташлинский сельсовет</w:t>
            </w:r>
          </w:p>
          <w:p w:rsidR="00B36CDD" w:rsidRDefault="00B36CDD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Республики Башкортостан</w:t>
            </w:r>
          </w:p>
          <w:p w:rsidR="00B36CDD" w:rsidRDefault="00B36CDD">
            <w:pPr>
              <w:spacing w:after="0" w:line="312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с. Нижние Ташлы, тел.(34769) 2-51-49</w:t>
            </w:r>
          </w:p>
        </w:tc>
      </w:tr>
    </w:tbl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№ </w:t>
      </w:r>
      <w:r w:rsidR="00F8499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1350E0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РАСПОРЯЖЕНИЕ</w:t>
      </w: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E0428" w:rsidRPr="009E7B22" w:rsidRDefault="007E0428" w:rsidP="007E0428">
      <w:pPr>
        <w:keepNext/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ябрь 2020 й.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          «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9E7B22">
        <w:rPr>
          <w:rFonts w:ascii="Times New Roman" w:eastAsia="Times New Roman" w:hAnsi="Times New Roman" w:cs="Times New Roman"/>
          <w:sz w:val="28"/>
          <w:szCs w:val="28"/>
        </w:rPr>
        <w:t>ября 2020 г.</w:t>
      </w: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1.На основании 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>направления от 2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>ября 2020 года № 3/ТО/66/2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55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 xml:space="preserve"> Туймазинского МФ ФКУ УИИ </w:t>
      </w:r>
      <w:r w:rsidR="00E51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3FC">
        <w:rPr>
          <w:rFonts w:ascii="Times New Roman" w:eastAsia="Times New Roman" w:hAnsi="Times New Roman" w:cs="Times New Roman"/>
          <w:sz w:val="28"/>
          <w:szCs w:val="28"/>
        </w:rPr>
        <w:t>УФСИН России по РБ.</w:t>
      </w:r>
    </w:p>
    <w:p w:rsidR="00B36CDD" w:rsidRDefault="00B36CDD" w:rsidP="00B36CDD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1.Принять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Ямалетдинова Вадима Ришатовича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 обязательные работы на безвозмездной основе с </w:t>
      </w:r>
      <w:r w:rsidR="00C7768B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C7768B">
        <w:rPr>
          <w:rFonts w:ascii="Times New Roman" w:eastAsia="Times New Roman" w:hAnsi="Times New Roman" w:cs="Times New Roman"/>
          <w:sz w:val="28"/>
          <w:szCs w:val="28"/>
        </w:rPr>
        <w:t xml:space="preserve">ября 2020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срок </w:t>
      </w:r>
      <w:r w:rsidR="00F8499E">
        <w:rPr>
          <w:rFonts w:ascii="Times New Roman" w:eastAsia="Times New Roman" w:hAnsi="Times New Roman" w:cs="Times New Roman"/>
          <w:sz w:val="28"/>
          <w:szCs w:val="28"/>
        </w:rPr>
        <w:t xml:space="preserve">200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часов.   </w:t>
      </w:r>
    </w:p>
    <w:p w:rsidR="00B36CDD" w:rsidRDefault="00B36CDD" w:rsidP="00B36CDD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2.Ознакомить под расписку с правилами внутреннего распорядка организации, техники безопасности и производственной санитарии.</w:t>
      </w:r>
    </w:p>
    <w:p w:rsidR="00B36CDD" w:rsidRDefault="00B36CDD" w:rsidP="00B36CDD">
      <w:pPr>
        <w:tabs>
          <w:tab w:val="left" w:pos="38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3.Ведение ежедневного табеля учета  с отражением  количества отработанных часов  и еже</w:t>
      </w:r>
      <w:r w:rsidR="00E519F5">
        <w:rPr>
          <w:rFonts w:ascii="Times New Roman" w:eastAsia="Times New Roman" w:hAnsi="Times New Roman" w:cs="Times New Roman"/>
          <w:sz w:val="28"/>
          <w:szCs w:val="28"/>
        </w:rPr>
        <w:t>месячного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копии табеля в </w:t>
      </w:r>
      <w:r w:rsidR="00E519F5">
        <w:rPr>
          <w:rFonts w:ascii="Times New Roman" w:eastAsia="Times New Roman" w:hAnsi="Times New Roman" w:cs="Times New Roman"/>
          <w:sz w:val="28"/>
          <w:szCs w:val="28"/>
        </w:rPr>
        <w:t>Туймазинский МФ ФКУ УИИ  УФСИН России по РБ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управляющего делами.</w:t>
      </w: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36CDD" w:rsidRDefault="00B36CDD" w:rsidP="00B36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поселения:                                                         Г.Гарифуллина.</w:t>
      </w: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распоряжением  работник ознакомлен_____________</w:t>
      </w:r>
    </w:p>
    <w:p w:rsidR="00B36CDD" w:rsidRDefault="00B36CDD" w:rsidP="00B36CDD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(личная подпись)</w:t>
      </w: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6CDD" w:rsidRDefault="00B36CDD" w:rsidP="00B36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«____»________________2020 г.</w:t>
      </w:r>
    </w:p>
    <w:p w:rsidR="002C30D9" w:rsidRDefault="002C30D9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p w:rsidR="00E519F5" w:rsidRDefault="00E519F5"/>
    <w:sectPr w:rsidR="00E519F5" w:rsidSect="00070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2A1" w:rsidRDefault="00D522A1" w:rsidP="00E519F5">
      <w:pPr>
        <w:spacing w:after="0" w:line="240" w:lineRule="auto"/>
      </w:pPr>
      <w:r>
        <w:separator/>
      </w:r>
    </w:p>
  </w:endnote>
  <w:endnote w:type="continuationSeparator" w:id="0">
    <w:p w:rsidR="00D522A1" w:rsidRDefault="00D522A1" w:rsidP="00E5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2A1" w:rsidRDefault="00D522A1" w:rsidP="00E519F5">
      <w:pPr>
        <w:spacing w:after="0" w:line="240" w:lineRule="auto"/>
      </w:pPr>
      <w:r>
        <w:separator/>
      </w:r>
    </w:p>
  </w:footnote>
  <w:footnote w:type="continuationSeparator" w:id="0">
    <w:p w:rsidR="00D522A1" w:rsidRDefault="00D522A1" w:rsidP="00E5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F5" w:rsidRDefault="00E519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DD"/>
    <w:rsid w:val="00070556"/>
    <w:rsid w:val="000A670F"/>
    <w:rsid w:val="001350E0"/>
    <w:rsid w:val="00173118"/>
    <w:rsid w:val="002C30D9"/>
    <w:rsid w:val="003E5883"/>
    <w:rsid w:val="005343FC"/>
    <w:rsid w:val="005613FE"/>
    <w:rsid w:val="007E0428"/>
    <w:rsid w:val="00893B89"/>
    <w:rsid w:val="00B36CDD"/>
    <w:rsid w:val="00C7768B"/>
    <w:rsid w:val="00D11E04"/>
    <w:rsid w:val="00D522A1"/>
    <w:rsid w:val="00E519F5"/>
    <w:rsid w:val="00F8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7B3F"/>
  <w15:docId w15:val="{7A272AFC-638E-4138-8B3B-6FAF035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C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5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519F5"/>
  </w:style>
  <w:style w:type="paragraph" w:styleId="a7">
    <w:name w:val="footer"/>
    <w:basedOn w:val="a"/>
    <w:link w:val="a8"/>
    <w:uiPriority w:val="99"/>
    <w:semiHidden/>
    <w:unhideWhenUsed/>
    <w:rsid w:val="00E51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2020-09-21T12:16:00Z</cp:lastPrinted>
  <dcterms:created xsi:type="dcterms:W3CDTF">2020-11-26T07:09:00Z</dcterms:created>
  <dcterms:modified xsi:type="dcterms:W3CDTF">2020-11-26T07:10:00Z</dcterms:modified>
</cp:coreProperties>
</file>